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4"/>
        <w:tblpPr w:leftFromText="180" w:rightFromText="180" w:vertAnchor="page" w:horzAnchor="margin" w:tblpXSpec="center" w:tblpY="1577"/>
        <w:tblW w:w="10530" w:type="dxa"/>
        <w:tblLayout w:type="fixed"/>
        <w:tblLook w:val="04A0" w:firstRow="1" w:lastRow="0" w:firstColumn="1" w:lastColumn="0" w:noHBand="0" w:noVBand="1"/>
      </w:tblPr>
      <w:tblGrid>
        <w:gridCol w:w="2250"/>
        <w:gridCol w:w="3690"/>
        <w:gridCol w:w="4590"/>
      </w:tblGrid>
      <w:tr w:rsidR="00EC4093" w:rsidTr="0039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  <w:tcBorders>
              <w:bottom w:val="single" w:sz="4" w:space="0" w:color="auto"/>
            </w:tcBorders>
          </w:tcPr>
          <w:p w:rsidR="00EC4093" w:rsidRPr="009A41E4" w:rsidRDefault="00EC4093" w:rsidP="00EC409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Date</w:t>
            </w:r>
          </w:p>
        </w:tc>
        <w:tc>
          <w:tcPr>
            <w:tcW w:w="3690" w:type="dxa"/>
          </w:tcPr>
          <w:p w:rsidR="00EC4093" w:rsidRDefault="00EC4093" w:rsidP="00EC4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Topic</w:t>
            </w:r>
          </w:p>
          <w:p w:rsidR="00EC4093" w:rsidRPr="009A41E4" w:rsidRDefault="00EC4093" w:rsidP="00EC4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</w:tcPr>
          <w:p w:rsidR="00EC4093" w:rsidRDefault="00EC4093" w:rsidP="00EC4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Speaker</w:t>
            </w:r>
          </w:p>
        </w:tc>
      </w:tr>
      <w:tr w:rsidR="00EC4093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3828A5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3828A5">
              <w:rPr>
                <w:rFonts w:ascii="Century Gothic" w:hAnsi="Century Gothic"/>
                <w:sz w:val="20"/>
                <w:szCs w:val="20"/>
              </w:rPr>
              <w:t>Thurs., Jan.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28</w:t>
            </w:r>
            <w:r w:rsidRPr="009E043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CD708A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b/>
              </w:rPr>
              <w:t>Resiliency</w:t>
            </w:r>
          </w:p>
        </w:tc>
        <w:tc>
          <w:tcPr>
            <w:tcW w:w="4590" w:type="dxa"/>
          </w:tcPr>
          <w:p w:rsidR="00EC4093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Sr. Mary Thomas, Senior VP of Mission Services</w:t>
            </w:r>
            <w:r w:rsidRPr="00CC2155">
              <w:rPr>
                <w:rFonts w:ascii="Century Gothic" w:hAnsi="Century Gothic"/>
                <w:b/>
              </w:rPr>
              <w:t xml:space="preserve">, Avera </w:t>
            </w:r>
            <w:proofErr w:type="spellStart"/>
            <w:r w:rsidRPr="00CC2155">
              <w:rPr>
                <w:rFonts w:ascii="Century Gothic" w:hAnsi="Century Gothic"/>
                <w:b/>
              </w:rPr>
              <w:t>McKennan</w:t>
            </w:r>
            <w:proofErr w:type="spellEnd"/>
            <w:r w:rsidRPr="00CC2155">
              <w:rPr>
                <w:rFonts w:ascii="Century Gothic" w:hAnsi="Century Gothic"/>
                <w:b/>
              </w:rPr>
              <w:t xml:space="preserve"> Hospital</w:t>
            </w:r>
          </w:p>
          <w:p w:rsidR="00EC4093" w:rsidRPr="006C3DB2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</w:rPr>
            </w:pPr>
          </w:p>
        </w:tc>
      </w:tr>
      <w:tr w:rsidR="00EC4093" w:rsidRPr="003B1AB8" w:rsidTr="003925CD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3828A5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Thurs., Feb. 25</w:t>
            </w:r>
            <w:r w:rsidRPr="00F225B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2D34EF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2D34EF">
              <w:rPr>
                <w:rFonts w:ascii="Century Gothic" w:hAnsi="Century Gothic"/>
                <w:b/>
              </w:rPr>
              <w:t>Mindfulness</w:t>
            </w:r>
          </w:p>
        </w:tc>
        <w:tc>
          <w:tcPr>
            <w:tcW w:w="4590" w:type="dxa"/>
          </w:tcPr>
          <w:p w:rsidR="00EC4093" w:rsidRPr="002D34EF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2D34EF">
              <w:rPr>
                <w:rFonts w:ascii="Century Gothic" w:hAnsi="Century Gothic"/>
                <w:b/>
              </w:rPr>
              <w:t>Brenda Ling, Outpatient Therapist, Avera Integrative Medicine</w:t>
            </w:r>
          </w:p>
        </w:tc>
      </w:tr>
      <w:tr w:rsidR="00EC4093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3828A5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Thurs., March 25</w:t>
            </w:r>
            <w:r w:rsidRPr="00F225B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BF4209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F4209">
              <w:rPr>
                <w:rFonts w:ascii="Century Gothic" w:hAnsi="Century Gothic"/>
                <w:b/>
              </w:rPr>
              <w:t>Pediatric Rashes</w:t>
            </w:r>
          </w:p>
        </w:tc>
        <w:tc>
          <w:tcPr>
            <w:tcW w:w="4590" w:type="dxa"/>
          </w:tcPr>
          <w:p w:rsidR="00EC4093" w:rsidRPr="00BF4209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F4209">
              <w:rPr>
                <w:rFonts w:ascii="Century Gothic" w:hAnsi="Century Gothic"/>
                <w:b/>
              </w:rPr>
              <w:t xml:space="preserve">Dr. Kara Bruning, Avera Medical Group Pediatrics </w:t>
            </w:r>
          </w:p>
        </w:tc>
      </w:tr>
      <w:tr w:rsidR="00EC4093" w:rsidRPr="003B1AB8" w:rsidTr="003925CD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3828A5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3828A5">
              <w:rPr>
                <w:rFonts w:ascii="Century Gothic" w:hAnsi="Century Gothic"/>
                <w:sz w:val="20"/>
                <w:szCs w:val="20"/>
              </w:rPr>
              <w:t xml:space="preserve">Thurs., April </w:t>
            </w: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Pr="00F225BB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BF4209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Coordinated Care</w:t>
            </w:r>
          </w:p>
        </w:tc>
        <w:tc>
          <w:tcPr>
            <w:tcW w:w="4590" w:type="dxa"/>
          </w:tcPr>
          <w:p w:rsidR="00EC4093" w:rsidRPr="00BF4209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Vonita Gardner</w:t>
            </w:r>
          </w:p>
        </w:tc>
      </w:tr>
      <w:tr w:rsidR="00EC4093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3828A5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3828A5">
              <w:rPr>
                <w:rFonts w:ascii="Century Gothic" w:hAnsi="Century Gothic"/>
                <w:sz w:val="20"/>
                <w:szCs w:val="20"/>
              </w:rPr>
              <w:t>Thurs., May 2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F225B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BF4209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F4209">
              <w:rPr>
                <w:rFonts w:ascii="Century Gothic" w:hAnsi="Century Gothic"/>
                <w:b/>
              </w:rPr>
              <w:t>CARE standards through the MASK</w:t>
            </w:r>
          </w:p>
        </w:tc>
        <w:tc>
          <w:tcPr>
            <w:tcW w:w="4590" w:type="dxa"/>
          </w:tcPr>
          <w:p w:rsidR="00EC4093" w:rsidRPr="00BF4209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F4209">
              <w:rPr>
                <w:rFonts w:ascii="Century Gothic" w:hAnsi="Century Gothic"/>
                <w:b/>
              </w:rPr>
              <w:t>Jodi Hepperle, Patty Black Tracy</w:t>
            </w:r>
          </w:p>
        </w:tc>
      </w:tr>
      <w:tr w:rsidR="00EC4093" w:rsidRPr="003B1AB8" w:rsidTr="003925CD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3828A5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3828A5">
              <w:rPr>
                <w:rFonts w:ascii="Century Gothic" w:hAnsi="Century Gothic"/>
                <w:sz w:val="20"/>
                <w:szCs w:val="20"/>
              </w:rPr>
              <w:t>Thurs., June 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F225B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F84F06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Unintentional</w:t>
            </w:r>
            <w:r w:rsidRPr="00F84F0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F84F06">
              <w:rPr>
                <w:rFonts w:ascii="Century Gothic" w:hAnsi="Century Gothic"/>
                <w:b/>
              </w:rPr>
              <w:t>Microagressions</w:t>
            </w:r>
            <w:proofErr w:type="spellEnd"/>
            <w:r>
              <w:rPr>
                <w:rFonts w:ascii="Century Gothic" w:hAnsi="Century Gothic"/>
                <w:b/>
              </w:rPr>
              <w:t xml:space="preserve"> in Healthcare</w:t>
            </w:r>
          </w:p>
        </w:tc>
        <w:tc>
          <w:tcPr>
            <w:tcW w:w="4590" w:type="dxa"/>
          </w:tcPr>
          <w:p w:rsidR="00EC4093" w:rsidRPr="00F84F06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F84F06">
              <w:rPr>
                <w:rFonts w:ascii="Century Gothic" w:hAnsi="Century Gothic"/>
                <w:b/>
              </w:rPr>
              <w:t>Faith Minnich-Kjesbo</w:t>
            </w:r>
          </w:p>
        </w:tc>
      </w:tr>
      <w:tr w:rsidR="00EC4093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3828A5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Thurs., July 22</w:t>
            </w:r>
            <w:r w:rsidRPr="00F225BB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0A183B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A183B">
              <w:rPr>
                <w:rFonts w:ascii="Century Gothic" w:hAnsi="Century Gothic"/>
                <w:b/>
              </w:rPr>
              <w:t>Gut Health and the Microbiome</w:t>
            </w:r>
          </w:p>
        </w:tc>
        <w:tc>
          <w:tcPr>
            <w:tcW w:w="4590" w:type="dxa"/>
          </w:tcPr>
          <w:p w:rsidR="00EC4093" w:rsidRPr="000A183B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A183B">
              <w:rPr>
                <w:rFonts w:ascii="Century Gothic" w:hAnsi="Century Gothic"/>
                <w:b/>
              </w:rPr>
              <w:t>Dawn Flickema, MD, Avera Medical Group Integrative Medicine</w:t>
            </w:r>
          </w:p>
        </w:tc>
      </w:tr>
      <w:tr w:rsidR="00EC4093" w:rsidRPr="003B1AB8" w:rsidTr="003925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E32929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E32929">
              <w:rPr>
                <w:rFonts w:ascii="Century Gothic" w:hAnsi="Century Gothic"/>
                <w:sz w:val="20"/>
                <w:szCs w:val="20"/>
              </w:rPr>
              <w:t>Thurs., Aug. 26</w:t>
            </w:r>
            <w:r w:rsidRPr="00E3292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E329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E32929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E32929">
              <w:rPr>
                <w:rFonts w:ascii="Century Gothic" w:hAnsi="Century Gothic"/>
                <w:b/>
              </w:rPr>
              <w:t xml:space="preserve">Osteopathic Manipulation </w:t>
            </w:r>
          </w:p>
        </w:tc>
        <w:tc>
          <w:tcPr>
            <w:tcW w:w="4590" w:type="dxa"/>
          </w:tcPr>
          <w:p w:rsidR="00EC4093" w:rsidRPr="00E32929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E32929">
              <w:rPr>
                <w:rFonts w:ascii="Century Gothic" w:hAnsi="Century Gothic"/>
                <w:b/>
              </w:rPr>
              <w:t>Michael Knapp, DO, Avera Medical Group Aberdeen</w:t>
            </w:r>
          </w:p>
        </w:tc>
      </w:tr>
      <w:tr w:rsidR="00EC4093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B338EC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B338EC">
              <w:rPr>
                <w:rFonts w:ascii="Century Gothic" w:hAnsi="Century Gothic"/>
                <w:sz w:val="20"/>
                <w:szCs w:val="20"/>
              </w:rPr>
              <w:t>Thurs, Sept. 23</w:t>
            </w:r>
            <w:r w:rsidRPr="00B338EC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B338E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C4093" w:rsidRPr="00B338EC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</w:tcPr>
          <w:p w:rsidR="00EC4093" w:rsidRPr="005F3357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Thyroid Essentials</w:t>
            </w:r>
          </w:p>
        </w:tc>
        <w:tc>
          <w:tcPr>
            <w:tcW w:w="4590" w:type="dxa"/>
          </w:tcPr>
          <w:p w:rsidR="00EC4093" w:rsidRPr="005F3357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5F3357">
              <w:rPr>
                <w:rFonts w:ascii="Century Gothic" w:hAnsi="Century Gothic"/>
                <w:b/>
              </w:rPr>
              <w:t xml:space="preserve">Dr. Marie Angelica Landicho, Avera Endocrinology </w:t>
            </w:r>
          </w:p>
        </w:tc>
      </w:tr>
      <w:tr w:rsidR="00EC4093" w:rsidRPr="003B1AB8" w:rsidTr="003925C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B338EC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B338EC">
              <w:rPr>
                <w:rFonts w:ascii="Century Gothic" w:hAnsi="Century Gothic"/>
                <w:sz w:val="20"/>
                <w:szCs w:val="20"/>
              </w:rPr>
              <w:t>Thurs, Oct. 28</w:t>
            </w:r>
            <w:r w:rsidRPr="00B338E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B338E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53496C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53496C">
              <w:rPr>
                <w:rFonts w:ascii="Century Gothic" w:hAnsi="Century Gothic"/>
                <w:b/>
              </w:rPr>
              <w:t>Avera ACO Update – What Nurses Need to Know</w:t>
            </w:r>
          </w:p>
        </w:tc>
        <w:tc>
          <w:tcPr>
            <w:tcW w:w="4590" w:type="dxa"/>
          </w:tcPr>
          <w:p w:rsidR="00EC4093" w:rsidRPr="0053496C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53496C">
              <w:rPr>
                <w:rFonts w:ascii="Century Gothic" w:hAnsi="Century Gothic"/>
                <w:b/>
              </w:rPr>
              <w:t>Teri Bergeleen, Director of Provider Contracting and ACO Operations</w:t>
            </w:r>
          </w:p>
        </w:tc>
      </w:tr>
      <w:tr w:rsidR="00EC4093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B338EC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B338EC">
              <w:rPr>
                <w:rFonts w:ascii="Century Gothic" w:hAnsi="Century Gothic"/>
                <w:sz w:val="20"/>
                <w:szCs w:val="20"/>
              </w:rPr>
              <w:t>Thurs, Nov. 18</w:t>
            </w:r>
            <w:r w:rsidRPr="00B338E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B338E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9A1E59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highlight w:val="yellow"/>
              </w:rPr>
            </w:pPr>
            <w:r w:rsidRPr="009A1E59">
              <w:rPr>
                <w:rFonts w:ascii="Century Gothic" w:hAnsi="Century Gothic"/>
                <w:b/>
              </w:rPr>
              <w:t>OBGYN</w:t>
            </w:r>
            <w:r>
              <w:rPr>
                <w:rFonts w:ascii="Century Gothic" w:hAnsi="Century Gothic"/>
                <w:b/>
              </w:rPr>
              <w:t xml:space="preserve"> update</w:t>
            </w:r>
          </w:p>
        </w:tc>
        <w:tc>
          <w:tcPr>
            <w:tcW w:w="4590" w:type="dxa"/>
          </w:tcPr>
          <w:p w:rsidR="00EC4093" w:rsidRPr="000949BE" w:rsidRDefault="00EC4093" w:rsidP="00EC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949BE">
              <w:rPr>
                <w:rFonts w:ascii="Century Gothic" w:hAnsi="Century Gothic"/>
                <w:b/>
                <w:sz w:val="20"/>
                <w:szCs w:val="20"/>
              </w:rPr>
              <w:t>Dr. Marnie Terveen, Avera Medical Group Obstetrics and Gynecology, Sioux Falls</w:t>
            </w:r>
          </w:p>
        </w:tc>
      </w:tr>
      <w:tr w:rsidR="00EC4093" w:rsidRPr="003B1AB8" w:rsidTr="003925C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C4093" w:rsidRPr="00B338EC" w:rsidRDefault="00EC4093" w:rsidP="00EC4093">
            <w:pPr>
              <w:rPr>
                <w:rFonts w:ascii="Century Gothic" w:hAnsi="Century Gothic"/>
                <w:sz w:val="20"/>
                <w:szCs w:val="20"/>
              </w:rPr>
            </w:pPr>
            <w:r w:rsidRPr="00B338EC">
              <w:rPr>
                <w:rFonts w:ascii="Century Gothic" w:hAnsi="Century Gothic"/>
                <w:sz w:val="20"/>
                <w:szCs w:val="20"/>
              </w:rPr>
              <w:t>Thurs., Dec. 16</w:t>
            </w:r>
            <w:r w:rsidRPr="00B338E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B338E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EC4093" w:rsidRPr="00C55252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55252">
              <w:rPr>
                <w:rFonts w:ascii="Century Gothic" w:hAnsi="Century Gothic"/>
                <w:b/>
              </w:rPr>
              <w:t>A Day in the Life of a Pathologist</w:t>
            </w:r>
          </w:p>
        </w:tc>
        <w:tc>
          <w:tcPr>
            <w:tcW w:w="4590" w:type="dxa"/>
          </w:tcPr>
          <w:p w:rsidR="00EC4093" w:rsidRPr="00C55252" w:rsidRDefault="00EC4093" w:rsidP="00EC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C55252">
              <w:rPr>
                <w:rFonts w:ascii="Century Gothic" w:hAnsi="Century Gothic"/>
                <w:b/>
                <w:sz w:val="20"/>
                <w:szCs w:val="20"/>
              </w:rPr>
              <w:t>Dr. Bari Fritz, Avera St. Luke’s Hospital</w:t>
            </w:r>
          </w:p>
        </w:tc>
      </w:tr>
    </w:tbl>
    <w:p w:rsidR="00062E35" w:rsidRPr="00EC4093" w:rsidRDefault="00062E35" w:rsidP="00EC4093">
      <w:bookmarkStart w:id="0" w:name="_GoBack"/>
      <w:bookmarkEnd w:id="0"/>
    </w:p>
    <w:sectPr w:rsidR="00062E35" w:rsidRPr="00EC4093" w:rsidSect="0089420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DD" w:rsidRDefault="006C6FDD" w:rsidP="00E71C9A">
      <w:pPr>
        <w:spacing w:after="0" w:line="240" w:lineRule="auto"/>
      </w:pPr>
      <w:r>
        <w:separator/>
      </w:r>
    </w:p>
  </w:endnote>
  <w:endnote w:type="continuationSeparator" w:id="0">
    <w:p w:rsidR="006C6FDD" w:rsidRDefault="006C6FDD" w:rsidP="00E7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DD" w:rsidRDefault="006C6FDD" w:rsidP="00E71C9A">
      <w:pPr>
        <w:spacing w:after="0" w:line="240" w:lineRule="auto"/>
      </w:pPr>
      <w:r>
        <w:separator/>
      </w:r>
    </w:p>
  </w:footnote>
  <w:footnote w:type="continuationSeparator" w:id="0">
    <w:p w:rsidR="006C6FDD" w:rsidRDefault="006C6FDD" w:rsidP="00E7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24"/>
      <w:gridCol w:w="1536"/>
    </w:tblGrid>
    <w:tr w:rsidR="004F657C" w:rsidTr="00EA3F49">
      <w:trPr>
        <w:trHeight w:val="288"/>
      </w:trPr>
      <w:sdt>
        <w:sdtPr>
          <w:rPr>
            <w:rFonts w:ascii="Century Gothic" w:eastAsiaTheme="majorEastAsia" w:hAnsi="Century Gothic" w:cstheme="majorBidi"/>
            <w:sz w:val="36"/>
            <w:szCs w:val="36"/>
          </w:rPr>
          <w:alias w:val="Title"/>
          <w:id w:val="77761602"/>
          <w:placeholder>
            <w:docPart w:val="A005B7F75DB847069D3972795D395E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35" w:type="dxa"/>
            </w:tcPr>
            <w:p w:rsidR="004F657C" w:rsidRDefault="00B72A98" w:rsidP="002E6E3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>Avera Virtual CN</w:t>
              </w:r>
              <w:r w:rsidR="002E6E3C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>E Series</w:t>
              </w:r>
              <w:r w:rsidR="006A2BF5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 xml:space="preserve"> – Ambulatory </w:t>
              </w:r>
            </w:p>
          </w:tc>
        </w:sdtContent>
      </w:sdt>
      <w:tc>
        <w:tcPr>
          <w:tcW w:w="1555" w:type="dxa"/>
        </w:tcPr>
        <w:p w:rsidR="004F657C" w:rsidRPr="001C7ECA" w:rsidRDefault="00EC4093" w:rsidP="00B72A98">
          <w:pPr>
            <w:pStyle w:val="Header"/>
            <w:rPr>
              <w:rFonts w:ascii="Century Gothic" w:eastAsiaTheme="majorEastAsia" w:hAnsi="Century Gothic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64A2" w:themeColor="accent4"/>
              <w:sz w:val="36"/>
              <w:szCs w:val="36"/>
            </w:rPr>
            <w:t>2021</w:t>
          </w:r>
        </w:p>
      </w:tc>
    </w:tr>
  </w:tbl>
  <w:p w:rsidR="004F657C" w:rsidRDefault="004F6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6B5"/>
    <w:multiLevelType w:val="hybridMultilevel"/>
    <w:tmpl w:val="08A6285A"/>
    <w:lvl w:ilvl="0" w:tplc="9392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4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8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E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C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33189F"/>
    <w:multiLevelType w:val="hybridMultilevel"/>
    <w:tmpl w:val="95B6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19BE"/>
    <w:multiLevelType w:val="hybridMultilevel"/>
    <w:tmpl w:val="98C4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992"/>
    <w:multiLevelType w:val="hybridMultilevel"/>
    <w:tmpl w:val="B1B0484A"/>
    <w:lvl w:ilvl="0" w:tplc="BC86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67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0C684F"/>
    <w:multiLevelType w:val="hybridMultilevel"/>
    <w:tmpl w:val="EE7478D4"/>
    <w:lvl w:ilvl="0" w:tplc="B988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A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1F6D65"/>
    <w:multiLevelType w:val="hybridMultilevel"/>
    <w:tmpl w:val="31282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A"/>
    <w:rsid w:val="00004D01"/>
    <w:rsid w:val="00007528"/>
    <w:rsid w:val="000118E1"/>
    <w:rsid w:val="00014F29"/>
    <w:rsid w:val="00020BE3"/>
    <w:rsid w:val="00040900"/>
    <w:rsid w:val="00040B82"/>
    <w:rsid w:val="00050E26"/>
    <w:rsid w:val="000518C2"/>
    <w:rsid w:val="00057B43"/>
    <w:rsid w:val="0006020F"/>
    <w:rsid w:val="00062E35"/>
    <w:rsid w:val="0006401F"/>
    <w:rsid w:val="00072F4B"/>
    <w:rsid w:val="0007735F"/>
    <w:rsid w:val="0008294E"/>
    <w:rsid w:val="00086E40"/>
    <w:rsid w:val="00094EC9"/>
    <w:rsid w:val="00096486"/>
    <w:rsid w:val="000B07D4"/>
    <w:rsid w:val="000D3F4A"/>
    <w:rsid w:val="000D53B5"/>
    <w:rsid w:val="000F2719"/>
    <w:rsid w:val="00103480"/>
    <w:rsid w:val="00111BE2"/>
    <w:rsid w:val="00111C58"/>
    <w:rsid w:val="00115B27"/>
    <w:rsid w:val="00124396"/>
    <w:rsid w:val="00126FAA"/>
    <w:rsid w:val="00144BA6"/>
    <w:rsid w:val="0015470B"/>
    <w:rsid w:val="0016740A"/>
    <w:rsid w:val="00172A7C"/>
    <w:rsid w:val="00176E49"/>
    <w:rsid w:val="001807B8"/>
    <w:rsid w:val="001B024C"/>
    <w:rsid w:val="001B2ED7"/>
    <w:rsid w:val="001C7ECA"/>
    <w:rsid w:val="001E1193"/>
    <w:rsid w:val="001F2264"/>
    <w:rsid w:val="001F6FB7"/>
    <w:rsid w:val="00201C3F"/>
    <w:rsid w:val="002228F6"/>
    <w:rsid w:val="00233AB2"/>
    <w:rsid w:val="00246093"/>
    <w:rsid w:val="00254010"/>
    <w:rsid w:val="00266D01"/>
    <w:rsid w:val="0027382E"/>
    <w:rsid w:val="002B2B8A"/>
    <w:rsid w:val="002B3745"/>
    <w:rsid w:val="002B4EB6"/>
    <w:rsid w:val="002C06C7"/>
    <w:rsid w:val="002C4766"/>
    <w:rsid w:val="002D4ACA"/>
    <w:rsid w:val="002E5DFA"/>
    <w:rsid w:val="002E6E3C"/>
    <w:rsid w:val="00302BA8"/>
    <w:rsid w:val="0031000D"/>
    <w:rsid w:val="003102CF"/>
    <w:rsid w:val="003103C8"/>
    <w:rsid w:val="003301ED"/>
    <w:rsid w:val="00331C14"/>
    <w:rsid w:val="00356036"/>
    <w:rsid w:val="003652CA"/>
    <w:rsid w:val="00366E6B"/>
    <w:rsid w:val="0037395E"/>
    <w:rsid w:val="00376DE4"/>
    <w:rsid w:val="003828A5"/>
    <w:rsid w:val="0039333E"/>
    <w:rsid w:val="003B1247"/>
    <w:rsid w:val="003B1AB8"/>
    <w:rsid w:val="003B2F41"/>
    <w:rsid w:val="003E113A"/>
    <w:rsid w:val="003E3284"/>
    <w:rsid w:val="003E4714"/>
    <w:rsid w:val="00404E96"/>
    <w:rsid w:val="004244F0"/>
    <w:rsid w:val="00432695"/>
    <w:rsid w:val="00433104"/>
    <w:rsid w:val="0044205B"/>
    <w:rsid w:val="00456E2E"/>
    <w:rsid w:val="00457622"/>
    <w:rsid w:val="004606CB"/>
    <w:rsid w:val="00480CFB"/>
    <w:rsid w:val="004874A6"/>
    <w:rsid w:val="004A5293"/>
    <w:rsid w:val="004A65FB"/>
    <w:rsid w:val="004B08AD"/>
    <w:rsid w:val="004C7CC4"/>
    <w:rsid w:val="004D2C13"/>
    <w:rsid w:val="004D58AC"/>
    <w:rsid w:val="004E560D"/>
    <w:rsid w:val="004E68B1"/>
    <w:rsid w:val="004F208A"/>
    <w:rsid w:val="004F657C"/>
    <w:rsid w:val="005060B1"/>
    <w:rsid w:val="00585C72"/>
    <w:rsid w:val="00586A86"/>
    <w:rsid w:val="00595E51"/>
    <w:rsid w:val="005C2361"/>
    <w:rsid w:val="005D0CBE"/>
    <w:rsid w:val="005E6C21"/>
    <w:rsid w:val="006176CF"/>
    <w:rsid w:val="00620BD7"/>
    <w:rsid w:val="00620E3B"/>
    <w:rsid w:val="006465F7"/>
    <w:rsid w:val="0065488F"/>
    <w:rsid w:val="006558FD"/>
    <w:rsid w:val="00673191"/>
    <w:rsid w:val="006745AE"/>
    <w:rsid w:val="006823CF"/>
    <w:rsid w:val="00684082"/>
    <w:rsid w:val="006862F6"/>
    <w:rsid w:val="006A2BF5"/>
    <w:rsid w:val="006C3DB2"/>
    <w:rsid w:val="006C6AD6"/>
    <w:rsid w:val="006C6FDD"/>
    <w:rsid w:val="006D6194"/>
    <w:rsid w:val="006D72D0"/>
    <w:rsid w:val="006D7FD7"/>
    <w:rsid w:val="006E3FD2"/>
    <w:rsid w:val="00702EE9"/>
    <w:rsid w:val="0070429B"/>
    <w:rsid w:val="00704DB5"/>
    <w:rsid w:val="0070787D"/>
    <w:rsid w:val="00712785"/>
    <w:rsid w:val="0071457F"/>
    <w:rsid w:val="00725776"/>
    <w:rsid w:val="0073306F"/>
    <w:rsid w:val="0074643E"/>
    <w:rsid w:val="00764CC9"/>
    <w:rsid w:val="00772D0A"/>
    <w:rsid w:val="00773DD2"/>
    <w:rsid w:val="00784565"/>
    <w:rsid w:val="007A40F6"/>
    <w:rsid w:val="007A7E1B"/>
    <w:rsid w:val="007B110C"/>
    <w:rsid w:val="007E4943"/>
    <w:rsid w:val="007E7E14"/>
    <w:rsid w:val="00813456"/>
    <w:rsid w:val="008135E5"/>
    <w:rsid w:val="00813D7B"/>
    <w:rsid w:val="00817372"/>
    <w:rsid w:val="008255A7"/>
    <w:rsid w:val="00826402"/>
    <w:rsid w:val="0084040C"/>
    <w:rsid w:val="0084549D"/>
    <w:rsid w:val="00875A12"/>
    <w:rsid w:val="00891161"/>
    <w:rsid w:val="00894203"/>
    <w:rsid w:val="008C3077"/>
    <w:rsid w:val="008E2A3C"/>
    <w:rsid w:val="009137C3"/>
    <w:rsid w:val="009318F1"/>
    <w:rsid w:val="00936228"/>
    <w:rsid w:val="0094769C"/>
    <w:rsid w:val="00951F7F"/>
    <w:rsid w:val="00957092"/>
    <w:rsid w:val="00965893"/>
    <w:rsid w:val="00986474"/>
    <w:rsid w:val="009A002E"/>
    <w:rsid w:val="009A2A53"/>
    <w:rsid w:val="009A41E4"/>
    <w:rsid w:val="009C03A4"/>
    <w:rsid w:val="009C3F4D"/>
    <w:rsid w:val="009E12C6"/>
    <w:rsid w:val="009E3701"/>
    <w:rsid w:val="009E5BDF"/>
    <w:rsid w:val="009F436A"/>
    <w:rsid w:val="009F7B16"/>
    <w:rsid w:val="00A0075F"/>
    <w:rsid w:val="00A027A3"/>
    <w:rsid w:val="00A12311"/>
    <w:rsid w:val="00A25C8F"/>
    <w:rsid w:val="00A461DA"/>
    <w:rsid w:val="00A608F7"/>
    <w:rsid w:val="00A8621E"/>
    <w:rsid w:val="00A879D7"/>
    <w:rsid w:val="00AA0CEF"/>
    <w:rsid w:val="00AB713C"/>
    <w:rsid w:val="00AC6BFE"/>
    <w:rsid w:val="00AC766E"/>
    <w:rsid w:val="00AE03FD"/>
    <w:rsid w:val="00AF147B"/>
    <w:rsid w:val="00B046D5"/>
    <w:rsid w:val="00B05A11"/>
    <w:rsid w:val="00B141AE"/>
    <w:rsid w:val="00B159C6"/>
    <w:rsid w:val="00B16687"/>
    <w:rsid w:val="00B338EC"/>
    <w:rsid w:val="00B36347"/>
    <w:rsid w:val="00B61DD8"/>
    <w:rsid w:val="00B61E53"/>
    <w:rsid w:val="00B72A98"/>
    <w:rsid w:val="00B77854"/>
    <w:rsid w:val="00B852F8"/>
    <w:rsid w:val="00B939F2"/>
    <w:rsid w:val="00BB0A28"/>
    <w:rsid w:val="00BD4B80"/>
    <w:rsid w:val="00BE1A96"/>
    <w:rsid w:val="00BE324C"/>
    <w:rsid w:val="00C016BD"/>
    <w:rsid w:val="00C137CC"/>
    <w:rsid w:val="00C2227B"/>
    <w:rsid w:val="00C354B8"/>
    <w:rsid w:val="00C35515"/>
    <w:rsid w:val="00C5335B"/>
    <w:rsid w:val="00C979D5"/>
    <w:rsid w:val="00CA4856"/>
    <w:rsid w:val="00CA4EAD"/>
    <w:rsid w:val="00CA5BAC"/>
    <w:rsid w:val="00CA6A0B"/>
    <w:rsid w:val="00CB1792"/>
    <w:rsid w:val="00CB36CA"/>
    <w:rsid w:val="00CC2155"/>
    <w:rsid w:val="00CD55AD"/>
    <w:rsid w:val="00CD708A"/>
    <w:rsid w:val="00CF31A7"/>
    <w:rsid w:val="00D0473E"/>
    <w:rsid w:val="00D17530"/>
    <w:rsid w:val="00D25720"/>
    <w:rsid w:val="00D307C2"/>
    <w:rsid w:val="00D349BB"/>
    <w:rsid w:val="00D53C43"/>
    <w:rsid w:val="00D5470D"/>
    <w:rsid w:val="00D66C39"/>
    <w:rsid w:val="00D863D1"/>
    <w:rsid w:val="00D914E8"/>
    <w:rsid w:val="00D91C88"/>
    <w:rsid w:val="00D93076"/>
    <w:rsid w:val="00DA7F1E"/>
    <w:rsid w:val="00DC7446"/>
    <w:rsid w:val="00DD0151"/>
    <w:rsid w:val="00DE0B3B"/>
    <w:rsid w:val="00DF387C"/>
    <w:rsid w:val="00DF402B"/>
    <w:rsid w:val="00DF4F04"/>
    <w:rsid w:val="00E00D16"/>
    <w:rsid w:val="00E1126E"/>
    <w:rsid w:val="00E2192D"/>
    <w:rsid w:val="00E71C9A"/>
    <w:rsid w:val="00E849B0"/>
    <w:rsid w:val="00E87848"/>
    <w:rsid w:val="00EA3F49"/>
    <w:rsid w:val="00EC2732"/>
    <w:rsid w:val="00EC4093"/>
    <w:rsid w:val="00EC5A09"/>
    <w:rsid w:val="00EC5D0C"/>
    <w:rsid w:val="00EC6D8A"/>
    <w:rsid w:val="00EC6DC9"/>
    <w:rsid w:val="00ED369A"/>
    <w:rsid w:val="00EE0B66"/>
    <w:rsid w:val="00EE5A6D"/>
    <w:rsid w:val="00EE5DC1"/>
    <w:rsid w:val="00EE6542"/>
    <w:rsid w:val="00EF2B27"/>
    <w:rsid w:val="00EF488B"/>
    <w:rsid w:val="00F03EA5"/>
    <w:rsid w:val="00F146FC"/>
    <w:rsid w:val="00F260CC"/>
    <w:rsid w:val="00F7092F"/>
    <w:rsid w:val="00FA0F2F"/>
    <w:rsid w:val="00FC19EA"/>
    <w:rsid w:val="00FC67C3"/>
    <w:rsid w:val="00FD011A"/>
    <w:rsid w:val="00FD4CA4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77F88-3CE8-4DAE-B8B0-C0E3753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9A"/>
  </w:style>
  <w:style w:type="paragraph" w:styleId="Footer">
    <w:name w:val="footer"/>
    <w:basedOn w:val="Normal"/>
    <w:link w:val="FooterChar"/>
    <w:uiPriority w:val="99"/>
    <w:unhideWhenUsed/>
    <w:rsid w:val="00E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9A"/>
  </w:style>
  <w:style w:type="paragraph" w:styleId="BalloonText">
    <w:name w:val="Balloon Text"/>
    <w:basedOn w:val="Normal"/>
    <w:link w:val="BalloonTextChar"/>
    <w:uiPriority w:val="99"/>
    <w:semiHidden/>
    <w:unhideWhenUsed/>
    <w:rsid w:val="00E7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3">
    <w:name w:val="Medium Grid 2 Accent 3"/>
    <w:basedOn w:val="TableNormal"/>
    <w:uiPriority w:val="68"/>
    <w:rsid w:val="00E71C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222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409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062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5B7F75DB847069D3972795D39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D49C-3ECD-499A-B4AE-9BFADCC4126E}"/>
      </w:docPartPr>
      <w:docPartBody>
        <w:p w:rsidR="00D3673C" w:rsidRDefault="002263C2" w:rsidP="002263C2">
          <w:pPr>
            <w:pStyle w:val="A005B7F75DB847069D3972795D395E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63C2"/>
    <w:rsid w:val="000217FA"/>
    <w:rsid w:val="00072C7E"/>
    <w:rsid w:val="00216A52"/>
    <w:rsid w:val="002263C2"/>
    <w:rsid w:val="00252275"/>
    <w:rsid w:val="00280FCD"/>
    <w:rsid w:val="003D2149"/>
    <w:rsid w:val="00484FBB"/>
    <w:rsid w:val="005E4768"/>
    <w:rsid w:val="00946B95"/>
    <w:rsid w:val="009711DE"/>
    <w:rsid w:val="00AE0C97"/>
    <w:rsid w:val="00B75915"/>
    <w:rsid w:val="00B7718B"/>
    <w:rsid w:val="00B96742"/>
    <w:rsid w:val="00C6451D"/>
    <w:rsid w:val="00CC3BC3"/>
    <w:rsid w:val="00D3673C"/>
    <w:rsid w:val="00D40239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5B7F75DB847069D3972795D395E0A">
    <w:name w:val="A005B7F75DB847069D3972795D395E0A"/>
    <w:rsid w:val="002263C2"/>
  </w:style>
  <w:style w:type="paragraph" w:customStyle="1" w:styleId="06701887C2CC4190B862DA0C1ACCBDA5">
    <w:name w:val="06701887C2CC4190B862DA0C1ACCBDA5"/>
    <w:rsid w:val="00226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Odd Years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E7BB1C5E984DBD127FC6E9E9D315" ma:contentTypeVersion="0" ma:contentTypeDescription="Create a new document." ma:contentTypeScope="" ma:versionID="5afd6a91c6fd544604c0eca0688431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B081A-46FF-48E3-A351-81A027C76BF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FFC337-0C3C-46A2-B4E3-9AEADE8C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648FC6-1B4C-4303-AB7B-5F0EA3A51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 Virtual CNE Series – Ambulatory </vt:lpstr>
    </vt:vector>
  </TitlesOfParts>
  <Company>Avera Health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 Virtual CNE Series – Ambulatory </dc:title>
  <dc:creator>wflanagan</dc:creator>
  <cp:lastModifiedBy>Robyn Ewalt</cp:lastModifiedBy>
  <cp:revision>85</cp:revision>
  <cp:lastPrinted>2016-12-15T21:38:00Z</cp:lastPrinted>
  <dcterms:created xsi:type="dcterms:W3CDTF">2017-10-26T18:06:00Z</dcterms:created>
  <dcterms:modified xsi:type="dcterms:W3CDTF">2021-09-23T13:06:00Z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0x010100DEAAE7BB1C5E984DBD127FC6E9E9D315</vt:lpwstr>
  </property>
  <property fmtid="{D5CDD505-2E9C-101B-9397-08002B2CF9AE}" pid="3" name="_AdHocReviewCycleID">
    <vt:i4>294670230</vt:i4>
  </property>
  <property fmtid="{D5CDD505-2E9C-101B-9397-08002B2CF9AE}" pid="4" name="_NewReviewCycle">
    <vt:lpwstr/>
  </property>
  <property fmtid="{D5CDD505-2E9C-101B-9397-08002B2CF9AE}" pid="5" name="_EmailSubject">
    <vt:lpwstr>update the vCNE sites schedules</vt:lpwstr>
  </property>
  <property fmtid="{D5CDD505-2E9C-101B-9397-08002B2CF9AE}" pid="6" name="_AuthorEmail">
    <vt:lpwstr>robyn.ewalt@avera.org</vt:lpwstr>
  </property>
  <property fmtid="{D5CDD505-2E9C-101B-9397-08002B2CF9AE}" pid="7" name="_AuthorEmailDisplayName">
    <vt:lpwstr>Robyn Ewalt</vt:lpwstr>
  </property>
</Properties>
</file>